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广东开放大学本科生毕业论文（设计）开题报告</w:t>
      </w:r>
    </w:p>
    <w:tbl>
      <w:tblPr>
        <w:tblStyle w:val="12"/>
        <w:tblpPr w:leftFromText="180" w:rightFromText="180" w:tblpX="1" w:tblpY="795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05"/>
        <w:gridCol w:w="2419"/>
        <w:gridCol w:w="2164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论文名称</w:t>
            </w:r>
          </w:p>
        </w:tc>
        <w:tc>
          <w:tcPr>
            <w:tcW w:w="7844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分校(教学点)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15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315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5" w:hRule="atLeast"/>
        </w:trPr>
        <w:tc>
          <w:tcPr>
            <w:tcW w:w="9647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研究背景及意义（包含选题研究的理论意义、实践价值等）</w:t>
            </w: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国内外同类研究概况</w:t>
            </w: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研究内容提纲</w:t>
            </w: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研究计划</w:t>
            </w: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特色与创新</w:t>
            </w:r>
          </w:p>
          <w:p>
            <w:pPr>
              <w:ind w:firstLine="48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39" w:type="dxa"/>
            <w:gridSpan w:val="3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符合专业要求</w:t>
            </w:r>
            <w:r>
              <w:rPr>
                <w:rFonts w:hint="eastAsia" w:ascii="黑体" w:eastAsia="黑体"/>
                <w:sz w:val="28"/>
                <w:szCs w:val="28"/>
              </w:rPr>
              <w:t>，</w:t>
            </w:r>
            <w:r>
              <w:rPr>
                <w:rFonts w:ascii="黑体" w:eastAsia="黑体"/>
                <w:sz w:val="28"/>
                <w:szCs w:val="28"/>
              </w:rPr>
              <w:t>同意开题</w:t>
            </w: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right="560" w:firstLine="3220" w:firstLineChars="1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指导教师签名</w:t>
            </w:r>
          </w:p>
          <w:p>
            <w:pPr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line="520" w:lineRule="exact"/>
        <w:rPr>
          <w:rFonts w:ascii="黑体" w:hAnsi="黑体" w:eastAsia="黑体"/>
          <w:b/>
          <w:bCs/>
          <w:kern w:val="44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  <wne:keymap wne:kcmPrimary="0433">
      <wne:acd wne:acdName="acd1"/>
    </wne:keymap>
  </wne:keymaps>
  <wne:acds>
    <wne:acd wne:argValue="AQAAAAIA" wne:acdName="acd0" wne:fciIndexBasedOn="0065"/>
    <wne:acd wne:argValue="AQAAAAM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06BB4"/>
    <w:multiLevelType w:val="multilevel"/>
    <w:tmpl w:val="11006BB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mRhOTM5ZWQ3MjU1NWUxZTMyOWVkYjYyMjdmMDMifQ=="/>
  </w:docVars>
  <w:rsids>
    <w:rsidRoot w:val="001F64FF"/>
    <w:rsid w:val="00002DEB"/>
    <w:rsid w:val="0001540D"/>
    <w:rsid w:val="00037760"/>
    <w:rsid w:val="00045E47"/>
    <w:rsid w:val="0008786A"/>
    <w:rsid w:val="000942EC"/>
    <w:rsid w:val="000D46CD"/>
    <w:rsid w:val="00123E66"/>
    <w:rsid w:val="001273C1"/>
    <w:rsid w:val="00132178"/>
    <w:rsid w:val="00135BB6"/>
    <w:rsid w:val="00143822"/>
    <w:rsid w:val="00195319"/>
    <w:rsid w:val="001C2250"/>
    <w:rsid w:val="001F64FF"/>
    <w:rsid w:val="00284540"/>
    <w:rsid w:val="00295F05"/>
    <w:rsid w:val="002E5228"/>
    <w:rsid w:val="002F474F"/>
    <w:rsid w:val="00327A72"/>
    <w:rsid w:val="0035453D"/>
    <w:rsid w:val="00361397"/>
    <w:rsid w:val="003D1B7B"/>
    <w:rsid w:val="003E0052"/>
    <w:rsid w:val="003F0AB7"/>
    <w:rsid w:val="0043574F"/>
    <w:rsid w:val="004931DD"/>
    <w:rsid w:val="004A616A"/>
    <w:rsid w:val="004C2B23"/>
    <w:rsid w:val="004D7C28"/>
    <w:rsid w:val="00523B72"/>
    <w:rsid w:val="0054641E"/>
    <w:rsid w:val="00577FFE"/>
    <w:rsid w:val="00586287"/>
    <w:rsid w:val="00595275"/>
    <w:rsid w:val="005A132F"/>
    <w:rsid w:val="005E3712"/>
    <w:rsid w:val="00606C59"/>
    <w:rsid w:val="00612BC0"/>
    <w:rsid w:val="00623E21"/>
    <w:rsid w:val="006468A2"/>
    <w:rsid w:val="00681F92"/>
    <w:rsid w:val="00693D39"/>
    <w:rsid w:val="00701EC9"/>
    <w:rsid w:val="00715095"/>
    <w:rsid w:val="00767CA1"/>
    <w:rsid w:val="007B54E1"/>
    <w:rsid w:val="00814193"/>
    <w:rsid w:val="00844707"/>
    <w:rsid w:val="008621F1"/>
    <w:rsid w:val="00885231"/>
    <w:rsid w:val="008912A0"/>
    <w:rsid w:val="008A2797"/>
    <w:rsid w:val="008D252E"/>
    <w:rsid w:val="008F54E8"/>
    <w:rsid w:val="0095022D"/>
    <w:rsid w:val="009622B4"/>
    <w:rsid w:val="009800C9"/>
    <w:rsid w:val="009B38BA"/>
    <w:rsid w:val="009C361F"/>
    <w:rsid w:val="009C729C"/>
    <w:rsid w:val="00A0171C"/>
    <w:rsid w:val="00A04D9F"/>
    <w:rsid w:val="00A22E81"/>
    <w:rsid w:val="00A856D0"/>
    <w:rsid w:val="00AB0621"/>
    <w:rsid w:val="00AB3E1A"/>
    <w:rsid w:val="00AE3B4D"/>
    <w:rsid w:val="00B74932"/>
    <w:rsid w:val="00BA5DAF"/>
    <w:rsid w:val="00BE1995"/>
    <w:rsid w:val="00BF0CF1"/>
    <w:rsid w:val="00C87596"/>
    <w:rsid w:val="00CB42D5"/>
    <w:rsid w:val="00CD7CD0"/>
    <w:rsid w:val="00CE6BE7"/>
    <w:rsid w:val="00CF4AD5"/>
    <w:rsid w:val="00D02645"/>
    <w:rsid w:val="00D0428B"/>
    <w:rsid w:val="00D13229"/>
    <w:rsid w:val="00D32EE6"/>
    <w:rsid w:val="00D67F15"/>
    <w:rsid w:val="00D9077C"/>
    <w:rsid w:val="00DC08BD"/>
    <w:rsid w:val="00E04E6A"/>
    <w:rsid w:val="00E1236B"/>
    <w:rsid w:val="00E26E4C"/>
    <w:rsid w:val="00E32311"/>
    <w:rsid w:val="00E3613A"/>
    <w:rsid w:val="00E4058B"/>
    <w:rsid w:val="00E53A9A"/>
    <w:rsid w:val="00E80F1B"/>
    <w:rsid w:val="00E869B8"/>
    <w:rsid w:val="00E974BC"/>
    <w:rsid w:val="00EB6EB9"/>
    <w:rsid w:val="00EC7CCB"/>
    <w:rsid w:val="00ED2476"/>
    <w:rsid w:val="00EE6657"/>
    <w:rsid w:val="00EE66CC"/>
    <w:rsid w:val="00F05427"/>
    <w:rsid w:val="00F3563B"/>
    <w:rsid w:val="00F3579C"/>
    <w:rsid w:val="00F40694"/>
    <w:rsid w:val="00F41659"/>
    <w:rsid w:val="00F41C78"/>
    <w:rsid w:val="00F66389"/>
    <w:rsid w:val="00F81520"/>
    <w:rsid w:val="00F90391"/>
    <w:rsid w:val="00FB1745"/>
    <w:rsid w:val="00FD2083"/>
    <w:rsid w:val="086112B2"/>
    <w:rsid w:val="0968689B"/>
    <w:rsid w:val="098C52FE"/>
    <w:rsid w:val="09AF5ECF"/>
    <w:rsid w:val="0EE457C8"/>
    <w:rsid w:val="0F5B4C3E"/>
    <w:rsid w:val="10386129"/>
    <w:rsid w:val="10670CEF"/>
    <w:rsid w:val="11793E10"/>
    <w:rsid w:val="15261897"/>
    <w:rsid w:val="159C0D03"/>
    <w:rsid w:val="1649139A"/>
    <w:rsid w:val="18FB5822"/>
    <w:rsid w:val="1EB772D9"/>
    <w:rsid w:val="24E81594"/>
    <w:rsid w:val="25F24326"/>
    <w:rsid w:val="27B70106"/>
    <w:rsid w:val="406E780A"/>
    <w:rsid w:val="42F9496B"/>
    <w:rsid w:val="4A437A91"/>
    <w:rsid w:val="4D186C3C"/>
    <w:rsid w:val="4D2E461D"/>
    <w:rsid w:val="4DE32B64"/>
    <w:rsid w:val="50214452"/>
    <w:rsid w:val="56FE2638"/>
    <w:rsid w:val="58756594"/>
    <w:rsid w:val="5B90763F"/>
    <w:rsid w:val="679646DD"/>
    <w:rsid w:val="67D33064"/>
    <w:rsid w:val="6BDB1E63"/>
    <w:rsid w:val="6D5813AE"/>
    <w:rsid w:val="70EA01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9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360" w:after="360" w:line="240" w:lineRule="auto"/>
      <w:outlineLvl w:val="1"/>
    </w:pPr>
    <w:rPr>
      <w:rFonts w:ascii="Cambria" w:hAnsi="Cambria" w:eastAsia="黑体"/>
      <w:b/>
      <w:bCs/>
      <w:sz w:val="36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40" w:after="240" w:line="240" w:lineRule="auto"/>
      <w:ind w:left="363" w:hanging="363"/>
      <w:outlineLvl w:val="2"/>
    </w:pPr>
    <w:rPr>
      <w:rFonts w:eastAsia="黑体"/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39"/>
    <w:pPr>
      <w:adjustRightInd w:val="0"/>
      <w:snapToGrid w:val="0"/>
      <w:spacing w:line="400" w:lineRule="exact"/>
      <w:ind w:left="840" w:leftChars="400" w:firstLine="200" w:firstLineChars="200"/>
    </w:p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left" w:pos="1260"/>
        <w:tab w:val="right" w:leader="dot" w:pos="8494"/>
      </w:tabs>
      <w:adjustRightInd w:val="0"/>
      <w:snapToGrid w:val="0"/>
      <w:ind w:firstLine="480" w:firstLineChars="200"/>
    </w:pPr>
    <w:rPr>
      <w:rFonts w:ascii="黑体" w:hAnsi="黑体" w:eastAsia="黑体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8494"/>
      </w:tabs>
      <w:adjustRightInd w:val="0"/>
      <w:snapToGrid w:val="0"/>
      <w:ind w:left="420" w:leftChars="200" w:firstLine="480" w:firstLineChars="200"/>
    </w:pPr>
    <w:rPr>
      <w:rFonts w:ascii="黑体" w:hAnsi="黑体" w:eastAsia="黑体"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标题 2 Char"/>
    <w:basedOn w:val="14"/>
    <w:link w:val="3"/>
    <w:qFormat/>
    <w:uiPriority w:val="0"/>
    <w:rPr>
      <w:rFonts w:ascii="Cambria" w:hAnsi="Cambria" w:eastAsia="黑体" w:cs="Times New Roman"/>
      <w:b/>
      <w:bCs/>
      <w:sz w:val="36"/>
      <w:szCs w:val="32"/>
    </w:rPr>
  </w:style>
  <w:style w:type="character" w:customStyle="1" w:styleId="18">
    <w:name w:val="标题 3 Char"/>
    <w:basedOn w:val="14"/>
    <w:link w:val="4"/>
    <w:qFormat/>
    <w:uiPriority w:val="0"/>
    <w:rPr>
      <w:rFonts w:ascii="Times New Roman" w:hAnsi="Times New Roman" w:eastAsia="黑体" w:cs="Times New Roman"/>
      <w:b/>
      <w:bCs/>
      <w:sz w:val="24"/>
      <w:szCs w:val="32"/>
    </w:r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4"/>
    <w:link w:val="2"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22">
    <w:name w:val="正文文本缩进 Char"/>
    <w:basedOn w:val="14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3">
    <w:name w:val="标题名"/>
    <w:basedOn w:val="1"/>
    <w:qFormat/>
    <w:uiPriority w:val="0"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</w:rPr>
  </w:style>
  <w:style w:type="character" w:customStyle="1" w:styleId="24">
    <w:name w:val="封面1"/>
    <w:qFormat/>
    <w:uiPriority w:val="0"/>
    <w:rPr>
      <w:rFonts w:ascii="Times New Roman" w:hAnsi="Times New Roman" w:eastAsia="楷体_GB2312"/>
      <w:spacing w:val="60"/>
      <w:kern w:val="84"/>
      <w:sz w:val="84"/>
    </w:rPr>
  </w:style>
  <w:style w:type="character" w:customStyle="1" w:styleId="25">
    <w:name w:val="封面2"/>
    <w:qFormat/>
    <w:uiPriority w:val="0"/>
    <w:rPr>
      <w:b/>
      <w:spacing w:val="60"/>
      <w:sz w:val="44"/>
    </w:rPr>
  </w:style>
  <w:style w:type="character" w:customStyle="1" w:styleId="26">
    <w:name w:val="封面-论文英文题目"/>
    <w:qFormat/>
    <w:uiPriority w:val="0"/>
    <w:rPr>
      <w:rFonts w:ascii="Times New Roman" w:hAnsi="Times New Roman" w:eastAsia="宋体"/>
      <w:sz w:val="36"/>
    </w:rPr>
  </w:style>
  <w:style w:type="paragraph" w:customStyle="1" w:styleId="27">
    <w:name w:val="正文（结尾部分）"/>
    <w:basedOn w:val="1"/>
    <w:qFormat/>
    <w:uiPriority w:val="0"/>
    <w:pPr>
      <w:adjustRightInd w:val="0"/>
      <w:snapToGrid w:val="0"/>
      <w:spacing w:line="320" w:lineRule="exact"/>
      <w:ind w:firstLine="200" w:firstLineChars="200"/>
    </w:pPr>
  </w:style>
  <w:style w:type="paragraph" w:customStyle="1" w:styleId="28">
    <w:name w:val="标题名（不入目录）"/>
    <w:basedOn w:val="1"/>
    <w:qFormat/>
    <w:uiPriority w:val="0"/>
    <w:pPr>
      <w:adjustRightInd w:val="0"/>
      <w:snapToGrid w:val="0"/>
      <w:spacing w:before="480" w:after="360"/>
      <w:jc w:val="center"/>
    </w:pPr>
    <w:rPr>
      <w:rFonts w:eastAsia="黑体"/>
      <w:kern w:val="0"/>
      <w:sz w:val="32"/>
    </w:rPr>
  </w:style>
  <w:style w:type="character" w:customStyle="1" w:styleId="29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BC41D03-4D1F-455E-8504-47E104507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1246</Characters>
  <Lines>9</Lines>
  <Paragraphs>2</Paragraphs>
  <TotalTime>6</TotalTime>
  <ScaleCrop>false</ScaleCrop>
  <LinksUpToDate>false</LinksUpToDate>
  <CharactersWithSpaces>1255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2016-03-29T00:34:00Z</dcterms:created>
  <dc:creator>dell</dc:creator>
  <cp:lastModifiedBy>车车</cp:lastModifiedBy>
  <cp:lastPrinted>2019-07-15T03:35:00Z</cp:lastPrinted>
  <dcterms:modified xsi:type="dcterms:W3CDTF">2024-07-02T02:15:43Z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2993AB42EBC144108D11A85BC371CF8C_13</vt:lpwstr>
  </property>
</Properties>
</file>